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3A33" w14:textId="7070744D" w:rsidR="00F163F9" w:rsidRDefault="00E6255D">
      <w:pPr>
        <w:rPr>
          <w:rFonts w:ascii="Arial" w:hAnsi="Arial" w:cs="Arial"/>
          <w:b/>
          <w:bCs/>
          <w:sz w:val="24"/>
          <w:szCs w:val="24"/>
        </w:rPr>
      </w:pPr>
      <w:r w:rsidRPr="00E6255D">
        <w:rPr>
          <w:rFonts w:ascii="Arial" w:hAnsi="Arial" w:cs="Arial"/>
          <w:b/>
          <w:bCs/>
          <w:sz w:val="24"/>
          <w:szCs w:val="24"/>
        </w:rPr>
        <w:t xml:space="preserve">Little Sirs Article for </w:t>
      </w:r>
      <w:r w:rsidR="0049579E">
        <w:rPr>
          <w:rFonts w:ascii="Arial" w:hAnsi="Arial" w:cs="Arial"/>
          <w:b/>
          <w:bCs/>
          <w:sz w:val="24"/>
          <w:szCs w:val="24"/>
        </w:rPr>
        <w:t>October</w:t>
      </w:r>
      <w:r>
        <w:rPr>
          <w:rFonts w:ascii="Arial" w:hAnsi="Arial" w:cs="Arial"/>
          <w:b/>
          <w:bCs/>
          <w:sz w:val="24"/>
          <w:szCs w:val="24"/>
        </w:rPr>
        <w:t>, 2020</w:t>
      </w:r>
      <w:r w:rsidR="00042C5C">
        <w:rPr>
          <w:rFonts w:ascii="Arial" w:hAnsi="Arial" w:cs="Arial"/>
          <w:b/>
          <w:bCs/>
          <w:sz w:val="24"/>
          <w:szCs w:val="24"/>
        </w:rPr>
        <w:t xml:space="preserve"> -</w:t>
      </w:r>
      <w:r w:rsidR="00400FB4">
        <w:rPr>
          <w:rFonts w:ascii="Arial" w:hAnsi="Arial" w:cs="Arial"/>
          <w:b/>
          <w:bCs/>
          <w:sz w:val="24"/>
          <w:szCs w:val="24"/>
        </w:rPr>
        <w:t xml:space="preserve"> Monthly New</w:t>
      </w:r>
      <w:r w:rsidR="00042C5C">
        <w:rPr>
          <w:rFonts w:ascii="Arial" w:hAnsi="Arial" w:cs="Arial"/>
          <w:b/>
          <w:bCs/>
          <w:sz w:val="24"/>
          <w:szCs w:val="24"/>
        </w:rPr>
        <w:t>s</w:t>
      </w:r>
      <w:r w:rsidR="00400FB4">
        <w:rPr>
          <w:rFonts w:ascii="Arial" w:hAnsi="Arial" w:cs="Arial"/>
          <w:b/>
          <w:bCs/>
          <w:sz w:val="24"/>
          <w:szCs w:val="24"/>
        </w:rPr>
        <w:t>letter</w:t>
      </w:r>
    </w:p>
    <w:p w14:paraId="34A66D56" w14:textId="736F5240" w:rsidR="00971AB8" w:rsidRDefault="004E47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2020…One reference to 2020 relates to vision.  If you have 20/20 vision you can see clearly at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 distance of 20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feet.  However, I confess I don’t see anything clearly which is related to the year 2020. Almost everything from January to October 2020 is</w:t>
      </w:r>
      <w:r w:rsidR="00971AB8">
        <w:rPr>
          <w:rFonts w:ascii="Arial" w:hAnsi="Arial" w:cs="Arial"/>
          <w:b/>
          <w:bCs/>
          <w:sz w:val="24"/>
          <w:szCs w:val="24"/>
        </w:rPr>
        <w:t xml:space="preserve"> a </w:t>
      </w:r>
      <w:r>
        <w:rPr>
          <w:rFonts w:ascii="Arial" w:hAnsi="Arial" w:cs="Arial"/>
          <w:b/>
          <w:bCs/>
          <w:sz w:val="24"/>
          <w:szCs w:val="24"/>
        </w:rPr>
        <w:t>blur.  However</w:t>
      </w:r>
      <w:r w:rsidR="00B91189">
        <w:rPr>
          <w:rFonts w:ascii="Arial" w:hAnsi="Arial" w:cs="Arial"/>
          <w:b/>
          <w:bCs/>
          <w:sz w:val="24"/>
          <w:szCs w:val="24"/>
        </w:rPr>
        <w:t>,</w:t>
      </w:r>
      <w:r w:rsidR="00971AB8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in October, 2020</w:t>
      </w:r>
      <w:r w:rsidR="00971AB8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I have found a few things which are very clear.  Since our last newsletter our mountain community </w:t>
      </w:r>
      <w:r w:rsidR="00971AB8">
        <w:rPr>
          <w:rFonts w:ascii="Arial" w:hAnsi="Arial" w:cs="Arial"/>
          <w:b/>
          <w:bCs/>
          <w:sz w:val="24"/>
          <w:szCs w:val="24"/>
        </w:rPr>
        <w:t xml:space="preserve">in north eastern Fresno and Madera counties </w:t>
      </w:r>
      <w:r>
        <w:rPr>
          <w:rFonts w:ascii="Arial" w:hAnsi="Arial" w:cs="Arial"/>
          <w:b/>
          <w:bCs/>
          <w:sz w:val="24"/>
          <w:szCs w:val="24"/>
        </w:rPr>
        <w:t>has been rav</w:t>
      </w:r>
      <w:r w:rsidR="00971AB8">
        <w:rPr>
          <w:rFonts w:ascii="Arial" w:hAnsi="Arial" w:cs="Arial"/>
          <w:b/>
          <w:bCs/>
          <w:sz w:val="24"/>
          <w:szCs w:val="24"/>
        </w:rPr>
        <w:t>aged</w:t>
      </w:r>
      <w:r>
        <w:rPr>
          <w:rFonts w:ascii="Arial" w:hAnsi="Arial" w:cs="Arial"/>
          <w:b/>
          <w:bCs/>
          <w:sz w:val="24"/>
          <w:szCs w:val="24"/>
        </w:rPr>
        <w:t xml:space="preserve"> with fire and enveloped in daily smoke…some days</w:t>
      </w:r>
      <w:r w:rsidR="00B91189">
        <w:rPr>
          <w:rFonts w:ascii="Arial" w:hAnsi="Arial" w:cs="Arial"/>
          <w:b/>
          <w:bCs/>
          <w:sz w:val="24"/>
          <w:szCs w:val="24"/>
        </w:rPr>
        <w:t xml:space="preserve"> it</w:t>
      </w:r>
      <w:r>
        <w:rPr>
          <w:rFonts w:ascii="Arial" w:hAnsi="Arial" w:cs="Arial"/>
          <w:b/>
          <w:bCs/>
          <w:sz w:val="24"/>
          <w:szCs w:val="24"/>
        </w:rPr>
        <w:t xml:space="preserve"> is thick and </w:t>
      </w:r>
      <w:r w:rsidR="00971AB8">
        <w:rPr>
          <w:rFonts w:ascii="Arial" w:hAnsi="Arial" w:cs="Arial"/>
          <w:b/>
          <w:bCs/>
          <w:sz w:val="24"/>
          <w:szCs w:val="24"/>
        </w:rPr>
        <w:t>lingers all day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52AA230" w14:textId="76D6A6D6" w:rsidR="0049579E" w:rsidRDefault="00971A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9427824" wp14:editId="05850B11">
            <wp:extent cx="1276350" cy="957263"/>
            <wp:effectExtent l="0" t="0" r="0" b="0"/>
            <wp:docPr id="1" name="Picture 1" descr="A close up of a desert field with a mountain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9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206" cy="9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25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Creek Fire</w:t>
      </w:r>
      <w:r w:rsidR="00B91189">
        <w:rPr>
          <w:rFonts w:ascii="Arial" w:hAnsi="Arial" w:cs="Arial"/>
          <w:b/>
          <w:bCs/>
          <w:sz w:val="24"/>
          <w:szCs w:val="24"/>
        </w:rPr>
        <w:t xml:space="preserve"> at Camp Sierra</w:t>
      </w:r>
      <w:r w:rsidR="001F025B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Fri</w:t>
      </w:r>
      <w:r w:rsidR="001F025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, Sept</w:t>
      </w:r>
      <w:r w:rsidR="001F025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4 - about 4 pm. Picture taken from Helicopter pad at</w:t>
      </w:r>
      <w:r w:rsidR="001F02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Big Creek.</w:t>
      </w:r>
    </w:p>
    <w:p w14:paraId="6F823891" w14:textId="202D77B7" w:rsidR="0049579E" w:rsidRDefault="00971A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643A636" wp14:editId="04571FBE">
            <wp:extent cx="1276350" cy="957262"/>
            <wp:effectExtent l="0" t="0" r="0" b="0"/>
            <wp:docPr id="2" name="Picture 2" descr="Smoke coming out of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f454f2-80b5-4b85-80c5-687e35e70da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208" cy="96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18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1F025B">
        <w:rPr>
          <w:rFonts w:ascii="Arial" w:hAnsi="Arial" w:cs="Arial"/>
          <w:b/>
          <w:bCs/>
          <w:sz w:val="24"/>
          <w:szCs w:val="24"/>
        </w:rPr>
        <w:t xml:space="preserve">Creek Fire – Sat., Sept. 5 – about 10 am – west end of Huntington Lake </w:t>
      </w:r>
      <w:r w:rsidR="00B91189">
        <w:rPr>
          <w:rFonts w:ascii="Arial" w:hAnsi="Arial" w:cs="Arial"/>
          <w:b/>
          <w:bCs/>
          <w:sz w:val="24"/>
          <w:szCs w:val="24"/>
        </w:rPr>
        <w:t>at dams.</w:t>
      </w:r>
    </w:p>
    <w:p w14:paraId="1DD78C1E" w14:textId="6AD59543" w:rsidR="001F025B" w:rsidRDefault="001F02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D02CF13" wp14:editId="212E11F1">
            <wp:extent cx="1085850" cy="1210967"/>
            <wp:effectExtent l="0" t="0" r="0" b="8255"/>
            <wp:docPr id="3" name="Picture 3" descr="A body of water with smoke coming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9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390" cy="129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18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Creek Fire – Sat. Sept. 5 – about 12 noon – picture taken from Lake Shore</w:t>
      </w:r>
      <w:r w:rsidR="00B91189">
        <w:rPr>
          <w:rFonts w:ascii="Arial" w:hAnsi="Arial" w:cs="Arial"/>
          <w:b/>
          <w:bCs/>
          <w:sz w:val="24"/>
          <w:szCs w:val="24"/>
        </w:rPr>
        <w:t xml:space="preserve"> marina</w:t>
      </w:r>
      <w:r>
        <w:rPr>
          <w:rFonts w:ascii="Arial" w:hAnsi="Arial" w:cs="Arial"/>
          <w:b/>
          <w:bCs/>
          <w:sz w:val="24"/>
          <w:szCs w:val="24"/>
        </w:rPr>
        <w:t xml:space="preserve"> looking west.</w:t>
      </w:r>
    </w:p>
    <w:p w14:paraId="7D74E8C1" w14:textId="79E6D5AD" w:rsidR="0049579E" w:rsidRDefault="001F02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My thoughts for this article focused on </w:t>
      </w:r>
      <w:r w:rsidR="0095582B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2020</w:t>
      </w:r>
      <w:r w:rsidR="0095582B">
        <w:rPr>
          <w:rFonts w:ascii="Arial" w:hAnsi="Arial" w:cs="Arial"/>
          <w:b/>
          <w:bCs/>
          <w:sz w:val="24"/>
          <w:szCs w:val="24"/>
        </w:rPr>
        <w:t>”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5582B">
        <w:rPr>
          <w:rFonts w:ascii="Arial" w:hAnsi="Arial" w:cs="Arial"/>
          <w:b/>
          <w:bCs/>
          <w:sz w:val="24"/>
          <w:szCs w:val="24"/>
        </w:rPr>
        <w:t>“V</w:t>
      </w:r>
      <w:r>
        <w:rPr>
          <w:rFonts w:ascii="Arial" w:hAnsi="Arial" w:cs="Arial"/>
          <w:b/>
          <w:bCs/>
          <w:sz w:val="24"/>
          <w:szCs w:val="24"/>
        </w:rPr>
        <w:t>ision</w:t>
      </w:r>
      <w:r w:rsidR="0095582B">
        <w:rPr>
          <w:rFonts w:ascii="Arial" w:hAnsi="Arial" w:cs="Arial"/>
          <w:b/>
          <w:bCs/>
          <w:sz w:val="24"/>
          <w:szCs w:val="24"/>
        </w:rPr>
        <w:t>”</w:t>
      </w:r>
      <w:r w:rsidR="003244C3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 xml:space="preserve">clarity and the uncertainties we have shared.  </w:t>
      </w:r>
    </w:p>
    <w:p w14:paraId="054153E1" w14:textId="2D9EED90" w:rsidR="00761168" w:rsidRDefault="00E56709" w:rsidP="0076116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Scott Barcus, Little Sir-2020</w:t>
      </w:r>
      <w:r w:rsidR="00761168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6CF1BD67" w14:textId="363B8D0B" w:rsidR="00F2615E" w:rsidRDefault="00F261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F26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5D"/>
    <w:rsid w:val="00042C5C"/>
    <w:rsid w:val="001F025B"/>
    <w:rsid w:val="003244C3"/>
    <w:rsid w:val="0039557B"/>
    <w:rsid w:val="00400FB4"/>
    <w:rsid w:val="00435274"/>
    <w:rsid w:val="0049579E"/>
    <w:rsid w:val="004E4752"/>
    <w:rsid w:val="005F0BD8"/>
    <w:rsid w:val="007362FC"/>
    <w:rsid w:val="00761168"/>
    <w:rsid w:val="00792445"/>
    <w:rsid w:val="007D31D7"/>
    <w:rsid w:val="0095582B"/>
    <w:rsid w:val="00971AB8"/>
    <w:rsid w:val="00AE008E"/>
    <w:rsid w:val="00B428D5"/>
    <w:rsid w:val="00B91189"/>
    <w:rsid w:val="00E56709"/>
    <w:rsid w:val="00E6255D"/>
    <w:rsid w:val="00F163F9"/>
    <w:rsid w:val="00F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B960"/>
  <w15:chartTrackingRefBased/>
  <w15:docId w15:val="{FB4AE569-E6CB-49FD-B250-0F383338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Barcus</dc:creator>
  <cp:keywords/>
  <dc:description/>
  <cp:lastModifiedBy>Scott Barcus </cp:lastModifiedBy>
  <cp:revision>4</cp:revision>
  <dcterms:created xsi:type="dcterms:W3CDTF">2020-09-26T02:12:00Z</dcterms:created>
  <dcterms:modified xsi:type="dcterms:W3CDTF">2020-09-26T02:20:00Z</dcterms:modified>
</cp:coreProperties>
</file>